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A5826" w:rsidRDefault="00EA5826" w:rsidP="00EA5826">
      <w:pPr>
        <w:jc w:val="both"/>
        <w:rPr>
          <w:sz w:val="28"/>
          <w:szCs w:val="28"/>
        </w:rPr>
      </w:pPr>
      <w:bookmarkStart w:id="0" w:name="_GoBack"/>
      <w:bookmarkEnd w:id="0"/>
    </w:p>
    <w:p w:rsidR="00EA5826" w:rsidRPr="00F04F6F" w:rsidRDefault="00EA5826" w:rsidP="00EA5826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F04F6F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Предоставление налоговых льгот по имущественным налогам физических лиц </w:t>
      </w:r>
    </w:p>
    <w:p w:rsidR="00EA5826" w:rsidRPr="00F04F6F" w:rsidRDefault="00EA5826" w:rsidP="00EA5826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F04F6F">
        <w:rPr>
          <w:rFonts w:ascii="PF Din Text Cond Pro Light" w:hAnsi="PF Din Text Cond Pro Light"/>
          <w:b/>
          <w:color w:val="0070C0"/>
          <w:sz w:val="40"/>
          <w:szCs w:val="40"/>
        </w:rPr>
        <w:t>(имущество, транспорт, земля)</w:t>
      </w:r>
    </w:p>
    <w:p w:rsidR="00EA5826" w:rsidRPr="00EA5826" w:rsidRDefault="00EA5826" w:rsidP="00EA5826">
      <w:pPr>
        <w:jc w:val="both"/>
        <w:rPr>
          <w:rFonts w:ascii="PF Din Text Cond Pro Light" w:hAnsi="PF Din Text Cond Pro Light"/>
          <w:sz w:val="26"/>
          <w:szCs w:val="26"/>
        </w:rPr>
      </w:pPr>
    </w:p>
    <w:p w:rsidR="00A616FC" w:rsidRDefault="00EA5826" w:rsidP="00EA5826">
      <w:pPr>
        <w:rPr>
          <w:rFonts w:ascii="PF Din Text Cond Pro Light" w:hAnsi="PF Din Text Cond Pro Light"/>
          <w:sz w:val="26"/>
          <w:szCs w:val="26"/>
        </w:rPr>
      </w:pPr>
      <w:r w:rsidRPr="00EA5826">
        <w:rPr>
          <w:rFonts w:ascii="PF Din Text Cond Pro Light" w:hAnsi="PF Din Text Cond Pro Light"/>
          <w:sz w:val="26"/>
          <w:szCs w:val="26"/>
        </w:rPr>
        <w:t xml:space="preserve">    </w:t>
      </w:r>
      <w:r w:rsidRPr="00EA5826">
        <w:rPr>
          <w:rFonts w:ascii="PF Din Text Cond Pro Light" w:hAnsi="PF Din Text Cond Pro Light"/>
          <w:sz w:val="26"/>
          <w:szCs w:val="26"/>
        </w:rPr>
        <w:tab/>
        <w:t xml:space="preserve">Для получения льгот по транспортному, земельному налогам, налогу на имущество физическим лицам необходимо представить в налоговый орган по своему выбору заявление.  </w:t>
      </w:r>
    </w:p>
    <w:p w:rsidR="00EA5826" w:rsidRPr="00EA5826" w:rsidRDefault="00A616FC" w:rsidP="00EA5826">
      <w:pPr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</w:rPr>
        <w:tab/>
      </w:r>
      <w:r w:rsidR="00EA5826" w:rsidRPr="00EA5826">
        <w:rPr>
          <w:rFonts w:ascii="PF Din Text Cond Pro Light" w:hAnsi="PF Din Text Cond Pro Light"/>
          <w:sz w:val="26"/>
          <w:szCs w:val="26"/>
        </w:rPr>
        <w:t>Заявление по форме,  утвержденной Приказом ФНС России от 14.11.2017 можно предоставить:</w:t>
      </w:r>
    </w:p>
    <w:p w:rsidR="00EA5826" w:rsidRPr="00EA5826" w:rsidRDefault="00EA5826" w:rsidP="00EA5826">
      <w:pPr>
        <w:jc w:val="both"/>
        <w:rPr>
          <w:rFonts w:ascii="PF Din Text Cond Pro Light" w:hAnsi="PF Din Text Cond Pro Light"/>
          <w:sz w:val="26"/>
          <w:szCs w:val="26"/>
        </w:rPr>
      </w:pPr>
      <w:r w:rsidRPr="00EA5826">
        <w:rPr>
          <w:rFonts w:ascii="PF Din Text Cond Pro Light" w:hAnsi="PF Din Text Cond Pro Light"/>
          <w:sz w:val="26"/>
          <w:szCs w:val="26"/>
        </w:rPr>
        <w:t>- через Личный кабинет налогоплательщика физических лиц на сайте ФНС России (</w:t>
      </w:r>
      <w:r>
        <w:rPr>
          <w:rFonts w:ascii="PF Din Text Cond Pro Light" w:hAnsi="PF Din Text Cond Pro Light"/>
          <w:sz w:val="26"/>
          <w:szCs w:val="26"/>
        </w:rPr>
        <w:t>далее – ЛК ФЛ</w:t>
      </w:r>
      <w:r w:rsidRPr="00EA5826">
        <w:rPr>
          <w:rFonts w:ascii="PF Din Text Cond Pro Light" w:hAnsi="PF Din Text Cond Pro Light"/>
          <w:sz w:val="26"/>
          <w:szCs w:val="26"/>
        </w:rPr>
        <w:t xml:space="preserve">); </w:t>
      </w:r>
    </w:p>
    <w:p w:rsidR="00EA5826" w:rsidRPr="00EA5826" w:rsidRDefault="00EA5826" w:rsidP="00EA5826">
      <w:pPr>
        <w:jc w:val="both"/>
        <w:rPr>
          <w:rFonts w:ascii="PF Din Text Cond Pro Light" w:hAnsi="PF Din Text Cond Pro Light"/>
          <w:sz w:val="26"/>
          <w:szCs w:val="26"/>
        </w:rPr>
      </w:pPr>
      <w:r w:rsidRPr="00EA5826">
        <w:rPr>
          <w:rFonts w:ascii="PF Din Text Cond Pro Light" w:hAnsi="PF Din Text Cond Pro Light"/>
          <w:sz w:val="26"/>
          <w:szCs w:val="26"/>
        </w:rPr>
        <w:t xml:space="preserve">- лично: </w:t>
      </w:r>
    </w:p>
    <w:p w:rsidR="00EA5826" w:rsidRPr="00EA5826" w:rsidRDefault="00EA5826" w:rsidP="00EA5826">
      <w:pPr>
        <w:jc w:val="both"/>
        <w:rPr>
          <w:rFonts w:ascii="PF Din Text Cond Pro Light" w:hAnsi="PF Din Text Cond Pro Light"/>
          <w:sz w:val="26"/>
          <w:szCs w:val="26"/>
        </w:rPr>
      </w:pPr>
      <w:r w:rsidRPr="00EA5826">
        <w:rPr>
          <w:rFonts w:ascii="PF Din Text Cond Pro Light" w:hAnsi="PF Din Text Cond Pro Light"/>
          <w:sz w:val="26"/>
          <w:szCs w:val="26"/>
        </w:rPr>
        <w:t xml:space="preserve">- через МФЦ. </w:t>
      </w:r>
    </w:p>
    <w:p w:rsidR="00EA5826" w:rsidRPr="00EA5826" w:rsidRDefault="00EA5826" w:rsidP="00EA5826">
      <w:pPr>
        <w:jc w:val="both"/>
        <w:rPr>
          <w:rFonts w:ascii="PF Din Text Cond Pro Light" w:hAnsi="PF Din Text Cond Pro Light"/>
          <w:sz w:val="26"/>
          <w:szCs w:val="26"/>
        </w:rPr>
      </w:pPr>
      <w:r w:rsidRPr="00EA5826">
        <w:rPr>
          <w:rFonts w:ascii="PF Din Text Cond Pro Light" w:hAnsi="PF Din Text Cond Pro Light"/>
          <w:sz w:val="26"/>
          <w:szCs w:val="26"/>
        </w:rPr>
        <w:t xml:space="preserve"> </w:t>
      </w:r>
      <w:r w:rsidRPr="00EA5826">
        <w:rPr>
          <w:rFonts w:ascii="PF Din Text Cond Pro Light" w:hAnsi="PF Din Text Cond Pro Light"/>
          <w:sz w:val="26"/>
          <w:szCs w:val="26"/>
        </w:rPr>
        <w:tab/>
        <w:t xml:space="preserve">К заявлению можно приложить документы, подтверждающие право на льготу. Например, это может быть пенсионное удостоверение. </w:t>
      </w:r>
    </w:p>
    <w:p w:rsidR="00EA5826" w:rsidRPr="00EA5826" w:rsidRDefault="00EA5826" w:rsidP="00EA5826">
      <w:pPr>
        <w:jc w:val="both"/>
        <w:rPr>
          <w:rFonts w:ascii="PF Din Text Cond Pro Light" w:hAnsi="PF Din Text Cond Pro Light"/>
          <w:sz w:val="26"/>
          <w:szCs w:val="26"/>
        </w:rPr>
      </w:pPr>
      <w:r w:rsidRPr="00EA5826">
        <w:rPr>
          <w:rFonts w:ascii="PF Din Text Cond Pro Light" w:hAnsi="PF Din Text Cond Pro Light"/>
          <w:sz w:val="26"/>
          <w:szCs w:val="26"/>
        </w:rPr>
        <w:tab/>
      </w:r>
      <w:proofErr w:type="gramStart"/>
      <w:r w:rsidRPr="00EA5826">
        <w:rPr>
          <w:rFonts w:ascii="PF Din Text Cond Pro Light" w:hAnsi="PF Din Text Cond Pro Light"/>
          <w:sz w:val="26"/>
          <w:szCs w:val="26"/>
        </w:rPr>
        <w:t>Если налогоплательщик не предоставит заявление о предоставлении налоговой льготы и не откажется от ее применения, налоговый орган предоставит ее самостоятельно на основании имеющихся у него сведений, начиная с налогового периода, в котором  возникло право на льготу (п. 1.1 ст. 21, п. 3 ст. 361.1, п. 10 ст. 396, п. 6 ст. 407 НК РФ).</w:t>
      </w:r>
      <w:proofErr w:type="gramEnd"/>
    </w:p>
    <w:p w:rsidR="00EA5826" w:rsidRPr="00F04F6F" w:rsidRDefault="00EA5826" w:rsidP="00EA5826">
      <w:pPr>
        <w:spacing w:before="100" w:beforeAutospacing="1" w:after="100" w:afterAutospacing="1"/>
        <w:jc w:val="both"/>
        <w:rPr>
          <w:rFonts w:ascii="PF Din Text Cond Pro Light" w:hAnsi="PF Din Text Cond Pro Light"/>
          <w:b/>
          <w:i/>
          <w:color w:val="0070C0"/>
          <w:sz w:val="26"/>
          <w:szCs w:val="26"/>
          <w:u w:val="single"/>
        </w:rPr>
      </w:pPr>
      <w:r w:rsidRPr="00EA5826">
        <w:rPr>
          <w:rFonts w:ascii="PF Din Text Cond Pro Light" w:hAnsi="PF Din Text Cond Pro Light"/>
          <w:sz w:val="26"/>
          <w:szCs w:val="26"/>
        </w:rPr>
        <w:tab/>
      </w:r>
      <w:r w:rsidRPr="00F04F6F">
        <w:rPr>
          <w:rFonts w:ascii="PF Din Text Cond Pro Light" w:hAnsi="PF Din Text Cond Pro Light"/>
          <w:b/>
          <w:i/>
          <w:color w:val="0070C0"/>
          <w:sz w:val="26"/>
          <w:szCs w:val="26"/>
          <w:u w:val="single"/>
        </w:rPr>
        <w:t>Доступ к сервису ЛК ФЛ осуществляется одним из трех способов:</w:t>
      </w:r>
    </w:p>
    <w:p w:rsidR="00EA5826" w:rsidRPr="00EA5826" w:rsidRDefault="00EA5826" w:rsidP="00EA582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EA5826">
        <w:rPr>
          <w:rFonts w:ascii="PF Din Text Cond Pro Light" w:hAnsi="PF Din Text Cond Pro Light"/>
          <w:color w:val="auto"/>
          <w:sz w:val="26"/>
          <w:szCs w:val="26"/>
        </w:rPr>
        <w:t xml:space="preserve">С помощью логина и пароля, </w:t>
      </w:r>
      <w:proofErr w:type="gramStart"/>
      <w:r w:rsidRPr="00EA5826">
        <w:rPr>
          <w:rFonts w:ascii="PF Din Text Cond Pro Light" w:hAnsi="PF Din Text Cond Pro Light"/>
          <w:color w:val="auto"/>
          <w:sz w:val="26"/>
          <w:szCs w:val="26"/>
        </w:rPr>
        <w:t>указанных</w:t>
      </w:r>
      <w:proofErr w:type="gramEnd"/>
      <w:r w:rsidRPr="00EA5826">
        <w:rPr>
          <w:rFonts w:ascii="PF Din Text Cond Pro Light" w:hAnsi="PF Din Text Cond Pro Light"/>
          <w:color w:val="auto"/>
          <w:sz w:val="26"/>
          <w:szCs w:val="26"/>
        </w:rPr>
        <w:t xml:space="preserve"> в регистрационной карте.</w:t>
      </w:r>
      <w:r w:rsidRPr="00EA5826">
        <w:rPr>
          <w:color w:val="auto"/>
          <w:sz w:val="26"/>
          <w:szCs w:val="26"/>
        </w:rPr>
        <w:t> </w:t>
      </w:r>
      <w:hyperlink r:id="rId7" w:history="1">
        <w:r w:rsidRPr="00EA5826">
          <w:rPr>
            <w:rFonts w:ascii="PF Din Text Cond Pro Light" w:hAnsi="PF Din Text Cond Pro Light"/>
            <w:color w:val="auto"/>
            <w:sz w:val="26"/>
            <w:szCs w:val="26"/>
          </w:rPr>
          <w:t>Получить регистрационную карту</w:t>
        </w:r>
      </w:hyperlink>
      <w:r w:rsidRPr="00EA5826">
        <w:rPr>
          <w:rFonts w:ascii="PF Din Text Cond Pro Light" w:hAnsi="PF Din Text Cond Pro Light"/>
          <w:color w:val="auto"/>
          <w:sz w:val="26"/>
          <w:szCs w:val="26"/>
        </w:rPr>
        <w:t xml:space="preserve">  можно лично в любом налоговом органе России, независимо от места постановки на учет. При обращении в налоговый орган России при себе необходимо иметь документ, удостоверяющий личность.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EA5826" w:rsidRPr="00EA5826" w:rsidRDefault="00EA5826" w:rsidP="00EA582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EA5826">
        <w:rPr>
          <w:rFonts w:ascii="PF Din Text Cond Pro Light" w:hAnsi="PF Din Text Cond Pro Light"/>
          <w:color w:val="auto"/>
          <w:sz w:val="26"/>
          <w:szCs w:val="26"/>
        </w:rPr>
        <w:t>Если логин и пароль были  получены ранее, но они были утрачены, следует обратиться в любой налоговый орган России с документом, удостоверяющим личность.</w:t>
      </w:r>
    </w:p>
    <w:p w:rsidR="00EA5826" w:rsidRPr="00EA5826" w:rsidRDefault="00EA5826" w:rsidP="00EA582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EA5826">
        <w:rPr>
          <w:rFonts w:ascii="PF Din Text Cond Pro Light" w:hAnsi="PF Din Text Cond Pro Light"/>
          <w:color w:val="auto"/>
          <w:sz w:val="26"/>
          <w:szCs w:val="26"/>
        </w:rPr>
        <w:t xml:space="preserve">С помощью квалифицированной электронной подписи. Квалифицированный сертификат ключа проверки электронной подписи должен быть выдан </w:t>
      </w:r>
      <w:proofErr w:type="gramStart"/>
      <w:r w:rsidRPr="00EA5826">
        <w:rPr>
          <w:rFonts w:ascii="PF Din Text Cond Pro Light" w:hAnsi="PF Din Text Cond Pro Light"/>
          <w:color w:val="auto"/>
          <w:sz w:val="26"/>
          <w:szCs w:val="26"/>
        </w:rPr>
        <w:t xml:space="preserve">Удостоверяющим центром, аккредитованным </w:t>
      </w:r>
      <w:proofErr w:type="spellStart"/>
      <w:r w:rsidRPr="00EA5826">
        <w:rPr>
          <w:rFonts w:ascii="PF Din Text Cond Pro Light" w:hAnsi="PF Din Text Cond Pro Light"/>
          <w:color w:val="auto"/>
          <w:sz w:val="26"/>
          <w:szCs w:val="26"/>
        </w:rPr>
        <w:t>Минкомсвязи</w:t>
      </w:r>
      <w:proofErr w:type="spellEnd"/>
      <w:r w:rsidRPr="00EA5826">
        <w:rPr>
          <w:rFonts w:ascii="PF Din Text Cond Pro Light" w:hAnsi="PF Din Text Cond Pro Light"/>
          <w:color w:val="auto"/>
          <w:sz w:val="26"/>
          <w:szCs w:val="26"/>
        </w:rPr>
        <w:t xml:space="preserve"> России и может</w:t>
      </w:r>
      <w:proofErr w:type="gramEnd"/>
      <w:r w:rsidRPr="00EA5826">
        <w:rPr>
          <w:rFonts w:ascii="PF Din Text Cond Pro Light" w:hAnsi="PF Din Text Cond Pro Light"/>
          <w:color w:val="auto"/>
          <w:sz w:val="26"/>
          <w:szCs w:val="26"/>
        </w:rPr>
        <w:t xml:space="preserve"> храниться на любом носителе: жестком диске, USB-ключе или смарт-карте. </w:t>
      </w:r>
    </w:p>
    <w:p w:rsidR="00EA5826" w:rsidRPr="00EA5826" w:rsidRDefault="00EA5826" w:rsidP="00EA582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EA5826">
        <w:rPr>
          <w:rFonts w:ascii="PF Din Text Cond Pro Light" w:hAnsi="PF Din Text Cond Pro Light"/>
          <w:color w:val="auto"/>
          <w:sz w:val="26"/>
          <w:szCs w:val="26"/>
        </w:rPr>
        <w:t>С помощью учетной записи Единой системы идентификац</w:t>
      </w:r>
      <w:proofErr w:type="gramStart"/>
      <w:r w:rsidRPr="00EA5826">
        <w:rPr>
          <w:rFonts w:ascii="PF Din Text Cond Pro Light" w:hAnsi="PF Din Text Cond Pro Light"/>
          <w:color w:val="auto"/>
          <w:sz w:val="26"/>
          <w:szCs w:val="26"/>
        </w:rPr>
        <w:t>ии и ау</w:t>
      </w:r>
      <w:proofErr w:type="gramEnd"/>
      <w:r w:rsidRPr="00EA5826">
        <w:rPr>
          <w:rFonts w:ascii="PF Din Text Cond Pro Light" w:hAnsi="PF Din Text Cond Pro Light"/>
          <w:color w:val="auto"/>
          <w:sz w:val="26"/>
          <w:szCs w:val="26"/>
        </w:rPr>
        <w:t>тентификации (ЕСИА) – реквизитов доступа, используемых для авторизации на Едином портале государственных и муниципальных услуг. 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</w:p>
    <w:p w:rsidR="00EA5826" w:rsidRPr="001A780C" w:rsidRDefault="00EA5826" w:rsidP="00EA58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02EC" w:rsidRDefault="007602EC">
      <w:pPr>
        <w:ind w:firstLine="540"/>
        <w:jc w:val="both"/>
        <w:outlineLvl w:val="0"/>
        <w:rPr>
          <w:rFonts w:ascii="PF Din Text Cond Pro Light" w:hAnsi="PF Din Text Cond Pro Light"/>
          <w:sz w:val="36"/>
        </w:rPr>
      </w:pPr>
    </w:p>
    <w:sectPr w:rsidR="007602EC" w:rsidSect="0076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6" w:rsidRDefault="00EA5826" w:rsidP="007602EC">
      <w:r>
        <w:separator/>
      </w:r>
    </w:p>
  </w:endnote>
  <w:endnote w:type="continuationSeparator" w:id="0">
    <w:p w:rsidR="00EA5826" w:rsidRDefault="00EA582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19" w:rsidRDefault="0069371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6" w:rsidRDefault="00EA58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19" w:rsidRDefault="006937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6" w:rsidRDefault="00EA5826" w:rsidP="007602EC">
      <w:r>
        <w:separator/>
      </w:r>
    </w:p>
  </w:footnote>
  <w:footnote w:type="continuationSeparator" w:id="0">
    <w:p w:rsidR="00EA5826" w:rsidRDefault="00EA582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19" w:rsidRDefault="0069371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19" w:rsidRDefault="0069371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19" w:rsidRDefault="0069371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4C535C"/>
    <w:rsid w:val="00693719"/>
    <w:rsid w:val="007602EC"/>
    <w:rsid w:val="008D1551"/>
    <w:rsid w:val="00A616FC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externalAppoint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2021-03-18T04:50:00Z</dcterms:created>
  <dcterms:modified xsi:type="dcterms:W3CDTF">2021-03-18T05:05:00Z</dcterms:modified>
</cp:coreProperties>
</file>